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B50FE" w14:textId="70A3BA4D" w:rsidR="000354D2" w:rsidRPr="007741AC" w:rsidRDefault="000354D2" w:rsidP="000354D2">
      <w:pPr>
        <w:pStyle w:val="Default"/>
        <w:jc w:val="right"/>
        <w:rPr>
          <w:b/>
          <w:sz w:val="28"/>
          <w:szCs w:val="28"/>
        </w:rPr>
      </w:pPr>
      <w:r w:rsidRPr="007741AC">
        <w:rPr>
          <w:b/>
          <w:sz w:val="28"/>
          <w:szCs w:val="28"/>
        </w:rPr>
        <w:t>202</w:t>
      </w:r>
      <w:r w:rsidR="00BD0EDB">
        <w:rPr>
          <w:b/>
          <w:sz w:val="28"/>
          <w:szCs w:val="28"/>
        </w:rPr>
        <w:t>3</w:t>
      </w:r>
      <w:r w:rsidR="006E28A6" w:rsidRPr="006E28A6">
        <w:rPr>
          <w:b/>
          <w:sz w:val="28"/>
          <w:szCs w:val="28"/>
        </w:rPr>
        <w:t>/</w:t>
      </w:r>
      <w:r w:rsidR="00582118">
        <w:rPr>
          <w:b/>
          <w:sz w:val="28"/>
          <w:szCs w:val="28"/>
        </w:rPr>
        <w:t>24 уч.</w:t>
      </w:r>
      <w:r w:rsidRPr="007741AC">
        <w:rPr>
          <w:b/>
          <w:sz w:val="28"/>
          <w:szCs w:val="28"/>
        </w:rPr>
        <w:t xml:space="preserve"> г.</w:t>
      </w:r>
    </w:p>
    <w:p w14:paraId="774F0726" w14:textId="77777777" w:rsidR="000354D2" w:rsidRPr="007741AC" w:rsidRDefault="000354D2" w:rsidP="000354D2">
      <w:pPr>
        <w:pStyle w:val="Default"/>
        <w:jc w:val="right"/>
        <w:rPr>
          <w:b/>
          <w:sz w:val="28"/>
          <w:szCs w:val="28"/>
        </w:rPr>
      </w:pPr>
    </w:p>
    <w:p w14:paraId="2DD225C8" w14:textId="77777777" w:rsidR="001E08CB" w:rsidRPr="00FF5F74" w:rsidRDefault="001E08CB" w:rsidP="000354D2">
      <w:pPr>
        <w:pStyle w:val="Default"/>
        <w:jc w:val="center"/>
        <w:rPr>
          <w:b/>
          <w:bCs/>
          <w:sz w:val="28"/>
          <w:szCs w:val="28"/>
        </w:rPr>
      </w:pPr>
      <w:r w:rsidRPr="00FF5F74">
        <w:rPr>
          <w:b/>
          <w:bCs/>
          <w:sz w:val="28"/>
          <w:szCs w:val="28"/>
        </w:rPr>
        <w:t>ВСЕРОССИЙСКАЯ ОЛИМПИАДА ШКОЛЬНИКОВ ПО ГЕОГРАФИИ</w:t>
      </w:r>
    </w:p>
    <w:p w14:paraId="72002F90" w14:textId="77777777" w:rsidR="001E08CB" w:rsidRPr="007741AC" w:rsidRDefault="00012332" w:rsidP="000354D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ШКОЛЬНЫЙ</w:t>
      </w:r>
      <w:r w:rsidR="000354D2" w:rsidRPr="007741AC">
        <w:rPr>
          <w:b/>
          <w:bCs/>
          <w:sz w:val="28"/>
          <w:szCs w:val="28"/>
        </w:rPr>
        <w:t xml:space="preserve"> </w:t>
      </w:r>
      <w:r w:rsidR="001E08CB" w:rsidRPr="007741AC">
        <w:rPr>
          <w:b/>
          <w:bCs/>
          <w:sz w:val="28"/>
          <w:szCs w:val="28"/>
        </w:rPr>
        <w:t>ЭТАП</w:t>
      </w:r>
    </w:p>
    <w:p w14:paraId="0C2D9336" w14:textId="77777777" w:rsidR="000354D2" w:rsidRPr="007741AC" w:rsidRDefault="000354D2" w:rsidP="000354D2">
      <w:pPr>
        <w:pStyle w:val="Default"/>
        <w:rPr>
          <w:sz w:val="28"/>
          <w:szCs w:val="28"/>
        </w:rPr>
      </w:pPr>
    </w:p>
    <w:p w14:paraId="4B7547AC" w14:textId="77777777" w:rsidR="001E08CB" w:rsidRPr="007741AC" w:rsidRDefault="001E08CB" w:rsidP="000354D2">
      <w:pPr>
        <w:pStyle w:val="Default"/>
        <w:jc w:val="center"/>
        <w:rPr>
          <w:sz w:val="28"/>
          <w:szCs w:val="28"/>
        </w:rPr>
      </w:pPr>
      <w:r w:rsidRPr="007741AC">
        <w:rPr>
          <w:b/>
          <w:bCs/>
          <w:sz w:val="28"/>
          <w:szCs w:val="28"/>
        </w:rPr>
        <w:t>ТЕОРЕТИЧЕСКИЙ ТУР</w:t>
      </w:r>
    </w:p>
    <w:p w14:paraId="6D4B6F24" w14:textId="77777777" w:rsidR="000354D2" w:rsidRPr="007741AC" w:rsidRDefault="000354D2" w:rsidP="000354D2">
      <w:pPr>
        <w:pStyle w:val="Default"/>
        <w:rPr>
          <w:sz w:val="28"/>
          <w:szCs w:val="28"/>
        </w:rPr>
      </w:pPr>
    </w:p>
    <w:p w14:paraId="01F3BA3C" w14:textId="124945EE" w:rsidR="001E08CB" w:rsidRPr="007741AC" w:rsidRDefault="00A94D36" w:rsidP="000354D2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6E28A6">
        <w:rPr>
          <w:b/>
          <w:sz w:val="28"/>
          <w:szCs w:val="28"/>
        </w:rPr>
        <w:t>–</w:t>
      </w:r>
      <w:r>
        <w:rPr>
          <w:sz w:val="28"/>
          <w:szCs w:val="28"/>
        </w:rPr>
        <w:t>11</w:t>
      </w:r>
      <w:r w:rsidR="006E28A6">
        <w:rPr>
          <w:sz w:val="28"/>
          <w:szCs w:val="28"/>
          <w:lang w:val="en-US"/>
        </w:rPr>
        <w:t>-</w:t>
      </w:r>
      <w:r w:rsidR="006E28A6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7741AC" w:rsidRPr="007741AC">
        <w:rPr>
          <w:sz w:val="28"/>
          <w:szCs w:val="28"/>
        </w:rPr>
        <w:t>класс</w:t>
      </w:r>
      <w:r>
        <w:rPr>
          <w:sz w:val="28"/>
          <w:szCs w:val="28"/>
        </w:rPr>
        <w:t>ы</w:t>
      </w:r>
    </w:p>
    <w:p w14:paraId="7E3C3089" w14:textId="77777777" w:rsidR="000354D2" w:rsidRPr="007741AC" w:rsidRDefault="000354D2" w:rsidP="000354D2">
      <w:pPr>
        <w:pStyle w:val="Default"/>
        <w:jc w:val="center"/>
        <w:rPr>
          <w:sz w:val="28"/>
          <w:szCs w:val="28"/>
        </w:rPr>
      </w:pPr>
    </w:p>
    <w:p w14:paraId="661F066F" w14:textId="77777777" w:rsidR="001E08CB" w:rsidRPr="007741AC" w:rsidRDefault="001E08CB" w:rsidP="00D523EE">
      <w:pPr>
        <w:pStyle w:val="Default"/>
        <w:jc w:val="center"/>
        <w:rPr>
          <w:b/>
          <w:bCs/>
          <w:sz w:val="28"/>
          <w:szCs w:val="28"/>
        </w:rPr>
      </w:pPr>
      <w:r w:rsidRPr="007741AC">
        <w:rPr>
          <w:b/>
          <w:bCs/>
          <w:sz w:val="28"/>
          <w:szCs w:val="28"/>
        </w:rPr>
        <w:t>Уважаемый участник олимпиады!</w:t>
      </w:r>
    </w:p>
    <w:p w14:paraId="4F46BB3F" w14:textId="77777777" w:rsidR="00D523EE" w:rsidRPr="007741AC" w:rsidRDefault="00D523EE" w:rsidP="00D523EE">
      <w:pPr>
        <w:pStyle w:val="Default"/>
        <w:jc w:val="center"/>
        <w:rPr>
          <w:sz w:val="28"/>
          <w:szCs w:val="28"/>
        </w:rPr>
      </w:pPr>
    </w:p>
    <w:p w14:paraId="678A4171" w14:textId="5DF40146" w:rsidR="001E08CB" w:rsidRPr="007741AC" w:rsidRDefault="001E08CB" w:rsidP="00D523EE">
      <w:pPr>
        <w:pStyle w:val="Default"/>
        <w:ind w:firstLine="709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Вам предстоит выполнить </w:t>
      </w:r>
      <w:r w:rsidR="00FA20C7" w:rsidRPr="00FA20C7">
        <w:rPr>
          <w:b/>
          <w:sz w:val="28"/>
          <w:szCs w:val="28"/>
        </w:rPr>
        <w:t>4</w:t>
      </w:r>
      <w:r w:rsidR="00D523EE" w:rsidRPr="00B328FD">
        <w:rPr>
          <w:b/>
          <w:sz w:val="28"/>
          <w:szCs w:val="28"/>
        </w:rPr>
        <w:t xml:space="preserve"> задани</w:t>
      </w:r>
      <w:r w:rsidR="00012332" w:rsidRPr="00B328FD">
        <w:rPr>
          <w:b/>
          <w:sz w:val="28"/>
          <w:szCs w:val="28"/>
        </w:rPr>
        <w:t>я</w:t>
      </w:r>
      <w:r w:rsidR="00D523EE" w:rsidRPr="007741AC">
        <w:rPr>
          <w:sz w:val="28"/>
          <w:szCs w:val="28"/>
        </w:rPr>
        <w:t xml:space="preserve"> </w:t>
      </w:r>
      <w:r w:rsidRPr="007741AC">
        <w:rPr>
          <w:sz w:val="28"/>
          <w:szCs w:val="28"/>
        </w:rPr>
        <w:t>теоретическ</w:t>
      </w:r>
      <w:r w:rsidR="00D523EE" w:rsidRPr="007741AC">
        <w:rPr>
          <w:sz w:val="28"/>
          <w:szCs w:val="28"/>
        </w:rPr>
        <w:t>ого тура</w:t>
      </w:r>
      <w:r w:rsidRPr="007741AC">
        <w:rPr>
          <w:sz w:val="28"/>
          <w:szCs w:val="28"/>
        </w:rPr>
        <w:t xml:space="preserve">. Время выполнения заданий теоретического тура </w:t>
      </w:r>
      <w:r w:rsidR="006E28A6">
        <w:rPr>
          <w:b/>
          <w:sz w:val="28"/>
          <w:szCs w:val="28"/>
        </w:rPr>
        <w:t>–</w:t>
      </w:r>
      <w:r w:rsidR="006E28A6">
        <w:rPr>
          <w:b/>
          <w:sz w:val="28"/>
          <w:szCs w:val="28"/>
        </w:rPr>
        <w:t xml:space="preserve"> </w:t>
      </w:r>
      <w:r w:rsidR="00012332" w:rsidRPr="00B328FD">
        <w:rPr>
          <w:b/>
          <w:sz w:val="28"/>
          <w:szCs w:val="28"/>
        </w:rPr>
        <w:t>90</w:t>
      </w:r>
      <w:r w:rsidR="007741AC" w:rsidRPr="00B328FD">
        <w:rPr>
          <w:b/>
          <w:sz w:val="28"/>
          <w:szCs w:val="28"/>
        </w:rPr>
        <w:t xml:space="preserve"> </w:t>
      </w:r>
      <w:r w:rsidRPr="00B328FD">
        <w:rPr>
          <w:b/>
          <w:sz w:val="28"/>
          <w:szCs w:val="28"/>
        </w:rPr>
        <w:t>минут</w:t>
      </w:r>
      <w:r w:rsidRPr="007741AC">
        <w:rPr>
          <w:sz w:val="28"/>
          <w:szCs w:val="28"/>
        </w:rPr>
        <w:t xml:space="preserve">. </w:t>
      </w:r>
    </w:p>
    <w:p w14:paraId="3DFD78EC" w14:textId="77777777" w:rsidR="001E08CB" w:rsidRPr="007741AC" w:rsidRDefault="001E08CB" w:rsidP="00D523EE">
      <w:pPr>
        <w:pStyle w:val="Default"/>
        <w:ind w:firstLine="567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Выполнение теоретических (письменных) заданий целесообразно организовать следующим образом: </w:t>
      </w:r>
    </w:p>
    <w:p w14:paraId="4014CCA7" w14:textId="370A332C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не спеша, внимательно прочитайте задание и определите наиболее верный и полный ответ; </w:t>
      </w:r>
    </w:p>
    <w:p w14:paraId="78FBF11D" w14:textId="77777777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отвечая на теоретические вопросы и выполняя практические задания, обдумайте и сформулируйте конкретный ответ только на поставленный вопрос; </w:t>
      </w:r>
    </w:p>
    <w:p w14:paraId="745DEC8E" w14:textId="77777777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14:paraId="5248E9B6" w14:textId="121B2940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>особое внимание обратите на задания, в выполнении которых требуется выразить Ваше мнение с уч</w:t>
      </w:r>
      <w:r w:rsidR="006E28A6">
        <w:rPr>
          <w:sz w:val="28"/>
          <w:szCs w:val="28"/>
        </w:rPr>
        <w:t>ё</w:t>
      </w:r>
      <w:r w:rsidRPr="007741AC">
        <w:rPr>
          <w:sz w:val="28"/>
          <w:szCs w:val="28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14:paraId="523ADB22" w14:textId="207D5EE3" w:rsidR="001E08CB" w:rsidRPr="007741AC" w:rsidRDefault="001E08CB" w:rsidP="00D523EE">
      <w:pPr>
        <w:pStyle w:val="Default"/>
        <w:numPr>
          <w:ilvl w:val="0"/>
          <w:numId w:val="1"/>
        </w:numPr>
        <w:ind w:left="426" w:hanging="426"/>
        <w:jc w:val="both"/>
        <w:rPr>
          <w:sz w:val="28"/>
          <w:szCs w:val="28"/>
        </w:rPr>
      </w:pPr>
      <w:r w:rsidRPr="007741AC">
        <w:rPr>
          <w:sz w:val="28"/>
          <w:szCs w:val="28"/>
        </w:rPr>
        <w:t>после выполнения всех предложенных заданий ещ</w:t>
      </w:r>
      <w:r w:rsidR="006E28A6">
        <w:rPr>
          <w:sz w:val="28"/>
          <w:szCs w:val="28"/>
        </w:rPr>
        <w:t>ё</w:t>
      </w:r>
      <w:r w:rsidRPr="007741AC">
        <w:rPr>
          <w:sz w:val="28"/>
          <w:szCs w:val="28"/>
        </w:rPr>
        <w:t xml:space="preserve"> раз удостоверьтесь в правильности выбранных Вами ответов и решений. </w:t>
      </w:r>
    </w:p>
    <w:p w14:paraId="36F59665" w14:textId="0A560257" w:rsidR="006462D1" w:rsidRPr="00FE4179" w:rsidRDefault="001E08CB" w:rsidP="006E28A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41AC">
        <w:rPr>
          <w:rFonts w:ascii="Times New Roman" w:hAnsi="Times New Roman" w:cs="Times New Roman"/>
          <w:b/>
          <w:bCs/>
          <w:sz w:val="28"/>
          <w:szCs w:val="28"/>
        </w:rPr>
        <w:t>Максимальная оценка</w:t>
      </w:r>
      <w:r w:rsidR="00D523EE" w:rsidRPr="007741AC"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теоретического тура</w:t>
      </w:r>
      <w:r w:rsidR="00997402" w:rsidRPr="007741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28A6">
        <w:rPr>
          <w:b/>
          <w:sz w:val="28"/>
          <w:szCs w:val="28"/>
        </w:rPr>
        <w:t>–</w:t>
      </w:r>
      <w:r w:rsidR="00997402" w:rsidRPr="00FE41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4179" w:rsidRPr="005B5E1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B5E1D" w:rsidRPr="005B5E1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523EE" w:rsidRPr="00FE41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4179">
        <w:rPr>
          <w:rFonts w:ascii="Times New Roman" w:hAnsi="Times New Roman" w:cs="Times New Roman"/>
          <w:b/>
          <w:bCs/>
          <w:sz w:val="28"/>
          <w:szCs w:val="28"/>
        </w:rPr>
        <w:t>баллов.</w:t>
      </w:r>
      <w:r w:rsidR="00FE41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69781E1" w14:textId="262F571E" w:rsidR="00582118" w:rsidRDefault="0058211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D5E3867" w14:textId="77777777" w:rsidR="00A82317" w:rsidRPr="00582118" w:rsidRDefault="00A82317" w:rsidP="00A823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lastRenderedPageBreak/>
        <w:t>Задание 1</w:t>
      </w:r>
    </w:p>
    <w:p w14:paraId="22A6B2F1" w14:textId="77777777" w:rsidR="00A82317" w:rsidRPr="00582118" w:rsidRDefault="00A82317" w:rsidP="00A823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02B9433" w14:textId="62451D9B" w:rsidR="00A82317" w:rsidRPr="00582118" w:rsidRDefault="00A82317" w:rsidP="00A823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Ознакомьтесь с некоторыми фактами о тр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 xml:space="preserve">х океанах Земли: </w:t>
      </w:r>
    </w:p>
    <w:p w14:paraId="52E161C3" w14:textId="77777777" w:rsidR="005B5E1D" w:rsidRPr="00582118" w:rsidRDefault="005B5E1D" w:rsidP="00A8231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2B704BC9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Занимает половину площади Мирового океана. Самый глубокий из океанов Земли. Самый древний.</w:t>
      </w:r>
    </w:p>
    <w:p w14:paraId="0E181E9C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Второй по величине океан планеты. Образовался в мезозое после распада Гондваны и Лавразии.</w:t>
      </w:r>
    </w:p>
    <w:p w14:paraId="4E5B102D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Через океан в меридиональном направлении протянулся хребет, делящий его на западную и восточн</w:t>
      </w:r>
      <w:r w:rsidR="00397997" w:rsidRPr="00582118">
        <w:rPr>
          <w:rFonts w:ascii="Times New Roman" w:hAnsi="Times New Roman" w:cs="Times New Roman"/>
          <w:sz w:val="26"/>
          <w:szCs w:val="26"/>
        </w:rPr>
        <w:t xml:space="preserve">ую </w:t>
      </w:r>
      <w:r w:rsidRPr="00582118">
        <w:rPr>
          <w:rFonts w:ascii="Times New Roman" w:hAnsi="Times New Roman" w:cs="Times New Roman"/>
          <w:sz w:val="26"/>
          <w:szCs w:val="26"/>
        </w:rPr>
        <w:t>части.</w:t>
      </w:r>
    </w:p>
    <w:p w14:paraId="16886F75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Арктический и субарктический климат. Отличается обилием льдов.</w:t>
      </w:r>
    </w:p>
    <w:p w14:paraId="0B289E91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Большая часть океана находится в экваториальном, субэкваториальном, тропическом и субтропическом климате. Характерны тайфуны.</w:t>
      </w:r>
    </w:p>
    <w:p w14:paraId="3057E9F5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По морям океана проходит путь, соединяющий европейские и дальневосточные порты России.</w:t>
      </w:r>
    </w:p>
    <w:p w14:paraId="37B72835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Самый небольшой по площади и самый мелкий из океанов Земли.  1/3 всей его площади занимают острова.</w:t>
      </w:r>
    </w:p>
    <w:p w14:paraId="088E48AE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С древности по океану проходят важные торговые пути. Его моря – важнейшие районы рыболовства, на которые приходится около ½ мирового улова рыбы.</w:t>
      </w:r>
    </w:p>
    <w:p w14:paraId="5587035E" w14:textId="77777777" w:rsidR="00A82317" w:rsidRPr="00582118" w:rsidRDefault="00A82317" w:rsidP="00A82317">
      <w:pPr>
        <w:pStyle w:val="a6"/>
        <w:numPr>
          <w:ilvl w:val="0"/>
          <w:numId w:val="46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Практически полностью размещается в пределах одной литосферной плиты. Граница литосферной плиты – зона активного вулканизма и современной сейсмической деятельности.</w:t>
      </w:r>
    </w:p>
    <w:p w14:paraId="379903EB" w14:textId="77777777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4380EE3" w14:textId="77777777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1) Впишите в таблицу номера фактов</w:t>
      </w:r>
      <w:r w:rsidR="00397997" w:rsidRPr="00582118">
        <w:rPr>
          <w:rFonts w:ascii="Times New Roman" w:hAnsi="Times New Roman" w:cs="Times New Roman"/>
          <w:sz w:val="26"/>
          <w:szCs w:val="26"/>
        </w:rPr>
        <w:t>, соответствующие каждому океану</w:t>
      </w:r>
      <w:r w:rsidRPr="0058211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59FDD00" w14:textId="77777777" w:rsidR="00A82317" w:rsidRPr="00582118" w:rsidRDefault="00A82317" w:rsidP="00A823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A82317" w:rsidRPr="00582118" w14:paraId="1BC161F0" w14:textId="77777777" w:rsidTr="0008047D">
        <w:tc>
          <w:tcPr>
            <w:tcW w:w="5211" w:type="dxa"/>
          </w:tcPr>
          <w:p w14:paraId="10EE2E3B" w14:textId="77777777" w:rsidR="00A82317" w:rsidRPr="00582118" w:rsidRDefault="00A82317" w:rsidP="0008047D">
            <w:pPr>
              <w:jc w:val="center"/>
              <w:rPr>
                <w:b/>
                <w:sz w:val="26"/>
                <w:szCs w:val="26"/>
              </w:rPr>
            </w:pPr>
            <w:r w:rsidRPr="00582118">
              <w:rPr>
                <w:b/>
                <w:sz w:val="26"/>
                <w:szCs w:val="26"/>
              </w:rPr>
              <w:t>Название океана</w:t>
            </w:r>
          </w:p>
        </w:tc>
        <w:tc>
          <w:tcPr>
            <w:tcW w:w="4360" w:type="dxa"/>
          </w:tcPr>
          <w:p w14:paraId="1C705032" w14:textId="77777777" w:rsidR="00A82317" w:rsidRPr="00582118" w:rsidRDefault="00A82317" w:rsidP="0008047D">
            <w:pPr>
              <w:jc w:val="center"/>
              <w:rPr>
                <w:b/>
                <w:sz w:val="26"/>
                <w:szCs w:val="26"/>
              </w:rPr>
            </w:pPr>
            <w:r w:rsidRPr="00582118">
              <w:rPr>
                <w:b/>
                <w:sz w:val="26"/>
                <w:szCs w:val="26"/>
              </w:rPr>
              <w:t>Номера фактов</w:t>
            </w:r>
          </w:p>
        </w:tc>
      </w:tr>
      <w:tr w:rsidR="00A82317" w:rsidRPr="00582118" w14:paraId="33E2AB32" w14:textId="77777777" w:rsidTr="0008047D">
        <w:tc>
          <w:tcPr>
            <w:tcW w:w="5211" w:type="dxa"/>
          </w:tcPr>
          <w:p w14:paraId="64D6EA82" w14:textId="77777777" w:rsidR="00A82317" w:rsidRPr="00582118" w:rsidRDefault="00A82317" w:rsidP="0008047D">
            <w:pPr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Атлантический</w:t>
            </w:r>
          </w:p>
        </w:tc>
        <w:tc>
          <w:tcPr>
            <w:tcW w:w="4360" w:type="dxa"/>
          </w:tcPr>
          <w:p w14:paraId="23EF7184" w14:textId="77777777" w:rsidR="00A82317" w:rsidRPr="00582118" w:rsidRDefault="00A82317" w:rsidP="0008047D">
            <w:pPr>
              <w:rPr>
                <w:b/>
                <w:sz w:val="26"/>
                <w:szCs w:val="26"/>
              </w:rPr>
            </w:pPr>
          </w:p>
        </w:tc>
      </w:tr>
      <w:tr w:rsidR="00A82317" w:rsidRPr="00582118" w14:paraId="692B33D4" w14:textId="77777777" w:rsidTr="0008047D">
        <w:tc>
          <w:tcPr>
            <w:tcW w:w="5211" w:type="dxa"/>
          </w:tcPr>
          <w:p w14:paraId="19CE79A1" w14:textId="77777777" w:rsidR="00A82317" w:rsidRPr="00582118" w:rsidRDefault="00A82317" w:rsidP="0008047D">
            <w:pPr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Северный Ледовитый</w:t>
            </w:r>
          </w:p>
        </w:tc>
        <w:tc>
          <w:tcPr>
            <w:tcW w:w="4360" w:type="dxa"/>
          </w:tcPr>
          <w:p w14:paraId="211CCE83" w14:textId="77777777" w:rsidR="00A82317" w:rsidRPr="00582118" w:rsidRDefault="00A82317" w:rsidP="0008047D">
            <w:pPr>
              <w:rPr>
                <w:b/>
                <w:sz w:val="26"/>
                <w:szCs w:val="26"/>
              </w:rPr>
            </w:pPr>
          </w:p>
        </w:tc>
      </w:tr>
      <w:tr w:rsidR="00A82317" w:rsidRPr="00582118" w14:paraId="6A8E02A7" w14:textId="77777777" w:rsidTr="0008047D">
        <w:tc>
          <w:tcPr>
            <w:tcW w:w="5211" w:type="dxa"/>
          </w:tcPr>
          <w:p w14:paraId="39704DB8" w14:textId="77777777" w:rsidR="00A82317" w:rsidRPr="00582118" w:rsidRDefault="00A82317" w:rsidP="0008047D">
            <w:pPr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Тихий</w:t>
            </w:r>
          </w:p>
        </w:tc>
        <w:tc>
          <w:tcPr>
            <w:tcW w:w="4360" w:type="dxa"/>
          </w:tcPr>
          <w:p w14:paraId="24624F6E" w14:textId="77777777" w:rsidR="00A82317" w:rsidRPr="00582118" w:rsidRDefault="00A82317" w:rsidP="0008047D">
            <w:pPr>
              <w:rPr>
                <w:b/>
                <w:sz w:val="26"/>
                <w:szCs w:val="26"/>
              </w:rPr>
            </w:pPr>
          </w:p>
        </w:tc>
      </w:tr>
    </w:tbl>
    <w:p w14:paraId="6508BCBF" w14:textId="77777777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3DE3CD" w14:textId="77777777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Ответьте на дополнительные вопросы:</w:t>
      </w:r>
    </w:p>
    <w:p w14:paraId="3058DEFA" w14:textId="286D1774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2) Какая морская рыба является важным объектом промысла во всех тр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 xml:space="preserve">х океанах? </w:t>
      </w:r>
    </w:p>
    <w:p w14:paraId="5C6EFCCD" w14:textId="77777777" w:rsidR="00A82317" w:rsidRPr="00582118" w:rsidRDefault="00A82317" w:rsidP="00A823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3) Как называется путь, указанный в пункте 6?</w:t>
      </w:r>
    </w:p>
    <w:p w14:paraId="28E53877" w14:textId="0526AAA3" w:rsidR="00582118" w:rsidRDefault="0058211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CB3E799" w14:textId="77777777" w:rsidR="00BD0EDB" w:rsidRPr="00582118" w:rsidRDefault="00BD0EDB" w:rsidP="00BD0ED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lastRenderedPageBreak/>
        <w:t>Задание 2</w:t>
      </w:r>
    </w:p>
    <w:p w14:paraId="1CC8C588" w14:textId="197F4092" w:rsidR="00BD0EDB" w:rsidRPr="00582118" w:rsidRDefault="00BD0EDB" w:rsidP="00BD0E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Прочтите привед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нный ниже отрывок из стихотворения Н. Гумил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ва «Жираф» и ответьте на вопросы.</w:t>
      </w:r>
    </w:p>
    <w:p w14:paraId="4FC05E66" w14:textId="77777777" w:rsidR="006E28A6" w:rsidRDefault="006E28A6" w:rsidP="00BD0E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DDF9988" w14:textId="41DCD411" w:rsidR="00BD0EDB" w:rsidRPr="00582118" w:rsidRDefault="00BD0EDB" w:rsidP="00BD0E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Послушай: далеко, далеко, на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озере Чад</w:t>
      </w:r>
      <w:r w:rsidRPr="00582118">
        <w:rPr>
          <w:rFonts w:ascii="Times New Roman" w:hAnsi="Times New Roman" w:cs="Times New Roman"/>
          <w:b/>
          <w:sz w:val="26"/>
          <w:szCs w:val="26"/>
        </w:rPr>
        <w:br/>
        <w:t>Изысканный бродит жираф.</w:t>
      </w:r>
    </w:p>
    <w:p w14:paraId="7611CF31" w14:textId="463011C5" w:rsidR="00BD0EDB" w:rsidRPr="00582118" w:rsidRDefault="00BD0EDB" w:rsidP="00BD0E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Ему грациозная стройность и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нега дана,</w:t>
      </w:r>
      <w:r w:rsidRPr="00582118">
        <w:rPr>
          <w:rFonts w:ascii="Times New Roman" w:hAnsi="Times New Roman" w:cs="Times New Roman"/>
          <w:b/>
          <w:sz w:val="26"/>
          <w:szCs w:val="26"/>
        </w:rPr>
        <w:br/>
        <w:t>И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шкуру его украшает волшебный узор,</w:t>
      </w:r>
      <w:r w:rsidRPr="00582118">
        <w:rPr>
          <w:rFonts w:ascii="Times New Roman" w:hAnsi="Times New Roman" w:cs="Times New Roman"/>
          <w:b/>
          <w:sz w:val="26"/>
          <w:szCs w:val="26"/>
        </w:rPr>
        <w:br/>
        <w:t>С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которым равняться осмелится только луна,</w:t>
      </w:r>
      <w:r w:rsidRPr="00582118">
        <w:rPr>
          <w:rFonts w:ascii="Times New Roman" w:hAnsi="Times New Roman" w:cs="Times New Roman"/>
          <w:b/>
          <w:sz w:val="26"/>
          <w:szCs w:val="26"/>
        </w:rPr>
        <w:br/>
        <w:t>Дробясь и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качаясь на</w:t>
      </w:r>
      <w:r w:rsidR="0058211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b/>
          <w:sz w:val="26"/>
          <w:szCs w:val="26"/>
        </w:rPr>
        <w:t>влаге широких оз</w:t>
      </w:r>
      <w:r w:rsidR="006E28A6">
        <w:rPr>
          <w:rFonts w:ascii="Times New Roman" w:hAnsi="Times New Roman" w:cs="Times New Roman"/>
          <w:b/>
          <w:sz w:val="26"/>
          <w:szCs w:val="26"/>
        </w:rPr>
        <w:t>ё</w:t>
      </w:r>
      <w:r w:rsidRPr="00582118">
        <w:rPr>
          <w:rFonts w:ascii="Times New Roman" w:hAnsi="Times New Roman" w:cs="Times New Roman"/>
          <w:b/>
          <w:sz w:val="26"/>
          <w:szCs w:val="26"/>
        </w:rPr>
        <w:t>р.</w:t>
      </w:r>
    </w:p>
    <w:p w14:paraId="42B6C6DF" w14:textId="77777777" w:rsidR="00BD0EDB" w:rsidRDefault="00BD0EDB" w:rsidP="00BD0ED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8F821FD" w14:textId="0A444AB3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О каком материке ид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т речь в стихотворении?</w:t>
      </w:r>
    </w:p>
    <w:p w14:paraId="623CE3F7" w14:textId="77777777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По каким признакам вы определили материк?</w:t>
      </w:r>
    </w:p>
    <w:p w14:paraId="55025AB6" w14:textId="77777777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Какая часть света описана в данном стихотворении?</w:t>
      </w:r>
    </w:p>
    <w:p w14:paraId="565EEC1B" w14:textId="4979AE86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Какому климатическому поясу соответствует</w:t>
      </w:r>
      <w:r w:rsidR="006E28A6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sz w:val="26"/>
          <w:szCs w:val="26"/>
        </w:rPr>
        <w:t>ареал обитания жирафа?</w:t>
      </w:r>
    </w:p>
    <w:p w14:paraId="1294A88B" w14:textId="33FFF63F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Выберите климатограмму, характерную для этого климатического пояса</w:t>
      </w:r>
      <w:r w:rsidR="006E28A6">
        <w:rPr>
          <w:rFonts w:ascii="Times New Roman" w:hAnsi="Times New Roman" w:cs="Times New Roman"/>
          <w:sz w:val="26"/>
          <w:szCs w:val="26"/>
        </w:rPr>
        <w:t>.</w:t>
      </w:r>
    </w:p>
    <w:p w14:paraId="6C12A314" w14:textId="77777777" w:rsidR="00BD0EDB" w:rsidRPr="00582118" w:rsidRDefault="00BD0EDB" w:rsidP="00BD0EDB">
      <w:pPr>
        <w:pStyle w:val="a6"/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</w:p>
    <w:p w14:paraId="22071427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А</w:t>
      </w:r>
    </w:p>
    <w:p w14:paraId="049CE693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5DB06D9" wp14:editId="6EA2B9DA">
            <wp:extent cx="4773880" cy="2470068"/>
            <wp:effectExtent l="0" t="0" r="825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5683" cy="248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6570B" w14:textId="77777777" w:rsidR="00BD0EDB" w:rsidRPr="00582118" w:rsidRDefault="00BD0EDB" w:rsidP="00BD0EDB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2F85F8F8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Б</w:t>
      </w:r>
    </w:p>
    <w:p w14:paraId="41AD0FDF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3C0C652" wp14:editId="458527CF">
            <wp:extent cx="4322618" cy="2291938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2757" cy="2329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6A652" w14:textId="77777777" w:rsidR="00BD0EDB" w:rsidRPr="00582118" w:rsidRDefault="00BD0EDB" w:rsidP="00BD0EDB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5C675621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В</w:t>
      </w:r>
    </w:p>
    <w:p w14:paraId="03600EA0" w14:textId="77777777" w:rsidR="00BD0EDB" w:rsidRPr="00582118" w:rsidRDefault="00BD0EDB" w:rsidP="00BD0EDB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171DD36A" w14:textId="77777777" w:rsidR="00BD0EDB" w:rsidRPr="00582118" w:rsidRDefault="00BD0EDB" w:rsidP="00BD0EDB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lastRenderedPageBreak/>
        <w:drawing>
          <wp:inline distT="0" distB="0" distL="0" distR="0" wp14:anchorId="2054F8F5" wp14:editId="76DF90CA">
            <wp:extent cx="4275115" cy="2173184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8404" cy="2179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4154" w14:textId="77777777" w:rsidR="00BD0EDB" w:rsidRPr="00582118" w:rsidRDefault="00BD0EDB" w:rsidP="00BD0EDB">
      <w:pPr>
        <w:pStyle w:val="a6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4B8B19B8" w14:textId="13B1E8D6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В какой природной зоне в основном обитает жираф?</w:t>
      </w:r>
    </w:p>
    <w:p w14:paraId="32667865" w14:textId="77777777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Назовите три растения, характерные для ареала обитания жирафа.</w:t>
      </w:r>
    </w:p>
    <w:p w14:paraId="20257849" w14:textId="09904C5C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Назовите тр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х животных – «соседей» жирафа.</w:t>
      </w:r>
    </w:p>
    <w:p w14:paraId="588447D5" w14:textId="77777777" w:rsidR="00BD0EDB" w:rsidRPr="00582118" w:rsidRDefault="00BD0EDB" w:rsidP="00BD0EDB">
      <w:pPr>
        <w:pStyle w:val="a6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Как используется территория обитания жирафа в хозяйственной деятельности населения?</w:t>
      </w:r>
    </w:p>
    <w:p w14:paraId="65C4A2E0" w14:textId="77777777" w:rsidR="00BD0EDB" w:rsidRPr="00582118" w:rsidRDefault="00BD0EDB" w:rsidP="00BD0E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A945D0" w14:textId="77777777" w:rsidR="00BD0EDB" w:rsidRPr="00582118" w:rsidRDefault="00BD0EDB" w:rsidP="00BD0ED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Задание 3</w:t>
      </w:r>
    </w:p>
    <w:p w14:paraId="4FE81F9E" w14:textId="77777777" w:rsidR="00BD0EDB" w:rsidRPr="00582118" w:rsidRDefault="00BD0EDB" w:rsidP="00BD0E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11CF30" w14:textId="21C3340A" w:rsidR="00BD0EDB" w:rsidRPr="00582118" w:rsidRDefault="00BD0EDB" w:rsidP="00BD0E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Ознакомьтесь со статистическими данными, представленными в таблице 1, п</w:t>
      </w:r>
      <w:r w:rsidR="005B5E1D" w:rsidRPr="00582118">
        <w:rPr>
          <w:rFonts w:ascii="Times New Roman" w:hAnsi="Times New Roman" w:cs="Times New Roman"/>
          <w:sz w:val="26"/>
          <w:szCs w:val="26"/>
        </w:rPr>
        <w:t xml:space="preserve">роанализируйте их, </w:t>
      </w:r>
      <w:r w:rsidRPr="00582118">
        <w:rPr>
          <w:rFonts w:ascii="Times New Roman" w:hAnsi="Times New Roman" w:cs="Times New Roman"/>
          <w:sz w:val="26"/>
          <w:szCs w:val="26"/>
        </w:rPr>
        <w:t>ответьте на вопросы</w:t>
      </w:r>
      <w:r w:rsidR="005B5E1D" w:rsidRPr="00582118">
        <w:rPr>
          <w:rFonts w:ascii="Times New Roman" w:hAnsi="Times New Roman" w:cs="Times New Roman"/>
          <w:sz w:val="26"/>
          <w:szCs w:val="26"/>
        </w:rPr>
        <w:t xml:space="preserve"> и выполните необходимые расч</w:t>
      </w:r>
      <w:r w:rsidR="006E28A6">
        <w:rPr>
          <w:rFonts w:ascii="Times New Roman" w:hAnsi="Times New Roman" w:cs="Times New Roman"/>
          <w:sz w:val="26"/>
          <w:szCs w:val="26"/>
        </w:rPr>
        <w:t>ё</w:t>
      </w:r>
      <w:r w:rsidR="005B5E1D" w:rsidRPr="00582118">
        <w:rPr>
          <w:rFonts w:ascii="Times New Roman" w:hAnsi="Times New Roman" w:cs="Times New Roman"/>
          <w:sz w:val="26"/>
          <w:szCs w:val="26"/>
        </w:rPr>
        <w:t>ты</w:t>
      </w:r>
      <w:r w:rsidRPr="00582118">
        <w:rPr>
          <w:rFonts w:ascii="Times New Roman" w:hAnsi="Times New Roman" w:cs="Times New Roman"/>
          <w:sz w:val="26"/>
          <w:szCs w:val="26"/>
        </w:rPr>
        <w:t>.</w:t>
      </w:r>
    </w:p>
    <w:p w14:paraId="21460F4C" w14:textId="77777777" w:rsidR="00BD0EDB" w:rsidRPr="00582118" w:rsidRDefault="00BD0EDB" w:rsidP="00BD0EDB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Таблица 1.</w:t>
      </w:r>
    </w:p>
    <w:p w14:paraId="17C5AC8E" w14:textId="77777777" w:rsidR="00BD0EDB" w:rsidRPr="00582118" w:rsidRDefault="00BD0EDB" w:rsidP="00BD0ED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t>Численность населения на 01.01, человек</w:t>
      </w: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1625"/>
        <w:gridCol w:w="1603"/>
        <w:gridCol w:w="1560"/>
        <w:gridCol w:w="1560"/>
        <w:gridCol w:w="1560"/>
        <w:gridCol w:w="1556"/>
      </w:tblGrid>
      <w:tr w:rsidR="00BD0EDB" w:rsidRPr="00582118" w14:paraId="33EC03EA" w14:textId="77777777" w:rsidTr="006E28A6">
        <w:tc>
          <w:tcPr>
            <w:tcW w:w="859" w:type="pct"/>
            <w:vAlign w:val="center"/>
          </w:tcPr>
          <w:p w14:paraId="1579842D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Субъекты РФ/годы</w:t>
            </w:r>
          </w:p>
        </w:tc>
        <w:tc>
          <w:tcPr>
            <w:tcW w:w="847" w:type="pct"/>
            <w:vAlign w:val="center"/>
          </w:tcPr>
          <w:p w14:paraId="71D07BD9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2018</w:t>
            </w:r>
          </w:p>
        </w:tc>
        <w:tc>
          <w:tcPr>
            <w:tcW w:w="824" w:type="pct"/>
            <w:vAlign w:val="center"/>
          </w:tcPr>
          <w:p w14:paraId="662C3B4D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2019</w:t>
            </w:r>
          </w:p>
        </w:tc>
        <w:tc>
          <w:tcPr>
            <w:tcW w:w="824" w:type="pct"/>
            <w:vAlign w:val="center"/>
          </w:tcPr>
          <w:p w14:paraId="49EBE265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2020</w:t>
            </w:r>
          </w:p>
        </w:tc>
        <w:tc>
          <w:tcPr>
            <w:tcW w:w="824" w:type="pct"/>
            <w:vAlign w:val="center"/>
          </w:tcPr>
          <w:p w14:paraId="79592C55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2021</w:t>
            </w:r>
          </w:p>
        </w:tc>
        <w:tc>
          <w:tcPr>
            <w:tcW w:w="823" w:type="pct"/>
            <w:vAlign w:val="center"/>
          </w:tcPr>
          <w:p w14:paraId="6D06AB71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2022</w:t>
            </w:r>
          </w:p>
        </w:tc>
      </w:tr>
      <w:tr w:rsidR="00BD0EDB" w:rsidRPr="00582118" w14:paraId="7C13F761" w14:textId="77777777" w:rsidTr="006E28A6">
        <w:tc>
          <w:tcPr>
            <w:tcW w:w="859" w:type="pct"/>
            <w:vAlign w:val="center"/>
          </w:tcPr>
          <w:p w14:paraId="005EF736" w14:textId="77777777" w:rsidR="00BD0EDB" w:rsidRPr="00582118" w:rsidRDefault="00BD0EDB" w:rsidP="0008047D">
            <w:pPr>
              <w:jc w:val="center"/>
              <w:rPr>
                <w:b/>
                <w:sz w:val="26"/>
                <w:szCs w:val="26"/>
              </w:rPr>
            </w:pPr>
            <w:r w:rsidRPr="00582118">
              <w:rPr>
                <w:b/>
                <w:sz w:val="26"/>
                <w:szCs w:val="26"/>
              </w:rPr>
              <w:t>Российская Федерация</w:t>
            </w:r>
          </w:p>
        </w:tc>
        <w:tc>
          <w:tcPr>
            <w:tcW w:w="847" w:type="pct"/>
            <w:vAlign w:val="center"/>
          </w:tcPr>
          <w:p w14:paraId="563E85DE" w14:textId="042DE07B" w:rsidR="00BD0EDB" w:rsidRPr="00582118" w:rsidRDefault="00BD0EDB" w:rsidP="0008047D">
            <w:pPr>
              <w:jc w:val="center"/>
              <w:rPr>
                <w:sz w:val="26"/>
                <w:szCs w:val="26"/>
                <w:highlight w:val="yellow"/>
              </w:rPr>
            </w:pP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146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880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432</w:t>
            </w:r>
          </w:p>
        </w:tc>
        <w:tc>
          <w:tcPr>
            <w:tcW w:w="824" w:type="pct"/>
            <w:vAlign w:val="center"/>
          </w:tcPr>
          <w:p w14:paraId="37A278C8" w14:textId="6398B712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146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780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720</w:t>
            </w:r>
          </w:p>
        </w:tc>
        <w:tc>
          <w:tcPr>
            <w:tcW w:w="824" w:type="pct"/>
            <w:vAlign w:val="center"/>
          </w:tcPr>
          <w:p w14:paraId="6F005E6E" w14:textId="59BE178F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146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748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590</w:t>
            </w:r>
          </w:p>
        </w:tc>
        <w:tc>
          <w:tcPr>
            <w:tcW w:w="824" w:type="pct"/>
            <w:vAlign w:val="center"/>
          </w:tcPr>
          <w:p w14:paraId="7C3390A0" w14:textId="3BDCABF0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146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171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015</w:t>
            </w:r>
          </w:p>
        </w:tc>
        <w:tc>
          <w:tcPr>
            <w:tcW w:w="823" w:type="pct"/>
            <w:vAlign w:val="center"/>
          </w:tcPr>
          <w:p w14:paraId="61405544" w14:textId="756B1A4E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6E28A6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b/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</w:p>
        </w:tc>
      </w:tr>
      <w:tr w:rsidR="00BD0EDB" w:rsidRPr="00582118" w14:paraId="137A375D" w14:textId="77777777" w:rsidTr="006E28A6">
        <w:tc>
          <w:tcPr>
            <w:tcW w:w="859" w:type="pct"/>
            <w:vAlign w:val="center"/>
          </w:tcPr>
          <w:p w14:paraId="250630BD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Московская область</w:t>
            </w:r>
          </w:p>
        </w:tc>
        <w:tc>
          <w:tcPr>
            <w:tcW w:w="847" w:type="pct"/>
            <w:vAlign w:val="center"/>
          </w:tcPr>
          <w:p w14:paraId="798876BB" w14:textId="5C1801F3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7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503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385</w:t>
            </w:r>
          </w:p>
        </w:tc>
        <w:tc>
          <w:tcPr>
            <w:tcW w:w="824" w:type="pct"/>
            <w:vAlign w:val="center"/>
          </w:tcPr>
          <w:p w14:paraId="033FED5B" w14:textId="3C324764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7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599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647</w:t>
            </w:r>
          </w:p>
        </w:tc>
        <w:tc>
          <w:tcPr>
            <w:tcW w:w="824" w:type="pct"/>
            <w:vAlign w:val="center"/>
          </w:tcPr>
          <w:p w14:paraId="468174A1" w14:textId="059197F8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</w:rPr>
              <w:t>7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690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863</w:t>
            </w:r>
          </w:p>
        </w:tc>
        <w:tc>
          <w:tcPr>
            <w:tcW w:w="824" w:type="pct"/>
            <w:vAlign w:val="center"/>
          </w:tcPr>
          <w:p w14:paraId="6F6423A6" w14:textId="3945BA3E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7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708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499</w:t>
            </w:r>
          </w:p>
        </w:tc>
        <w:tc>
          <w:tcPr>
            <w:tcW w:w="823" w:type="pct"/>
            <w:vAlign w:val="center"/>
          </w:tcPr>
          <w:p w14:paraId="6FB87C01" w14:textId="42ABC61C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</w:rPr>
              <w:t>7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768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878</w:t>
            </w:r>
          </w:p>
        </w:tc>
      </w:tr>
      <w:tr w:rsidR="00BD0EDB" w:rsidRPr="00582118" w14:paraId="6C5D5DCF" w14:textId="77777777" w:rsidTr="006E28A6">
        <w:tc>
          <w:tcPr>
            <w:tcW w:w="859" w:type="pct"/>
            <w:vAlign w:val="center"/>
          </w:tcPr>
          <w:p w14:paraId="52AAAE25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Вологодская область</w:t>
            </w:r>
          </w:p>
        </w:tc>
        <w:tc>
          <w:tcPr>
            <w:tcW w:w="847" w:type="pct"/>
            <w:vAlign w:val="center"/>
          </w:tcPr>
          <w:p w14:paraId="78E7A697" w14:textId="178A1530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176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689</w:t>
            </w:r>
          </w:p>
        </w:tc>
        <w:tc>
          <w:tcPr>
            <w:tcW w:w="824" w:type="pct"/>
            <w:vAlign w:val="center"/>
          </w:tcPr>
          <w:p w14:paraId="69EEF74C" w14:textId="6EC7D816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167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713</w:t>
            </w:r>
          </w:p>
        </w:tc>
        <w:tc>
          <w:tcPr>
            <w:tcW w:w="824" w:type="pct"/>
            <w:vAlign w:val="center"/>
          </w:tcPr>
          <w:p w14:paraId="0F9215F9" w14:textId="68B300E1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</w:rPr>
              <w:t>1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160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445</w:t>
            </w:r>
          </w:p>
        </w:tc>
        <w:tc>
          <w:tcPr>
            <w:tcW w:w="824" w:type="pct"/>
            <w:vAlign w:val="center"/>
          </w:tcPr>
          <w:p w14:paraId="7261B27E" w14:textId="736F40E0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</w:rPr>
              <w:t>1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151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042</w:t>
            </w:r>
          </w:p>
        </w:tc>
        <w:tc>
          <w:tcPr>
            <w:tcW w:w="823" w:type="pct"/>
            <w:vAlign w:val="center"/>
          </w:tcPr>
          <w:p w14:paraId="29097F17" w14:textId="5B8BFCD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139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499</w:t>
            </w:r>
          </w:p>
        </w:tc>
      </w:tr>
      <w:tr w:rsidR="00BD0EDB" w:rsidRPr="00582118" w14:paraId="26C8F40E" w14:textId="77777777" w:rsidTr="006E28A6">
        <w:tc>
          <w:tcPr>
            <w:tcW w:w="859" w:type="pct"/>
            <w:vAlign w:val="center"/>
          </w:tcPr>
          <w:p w14:paraId="54E4C0D7" w14:textId="77777777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sz w:val="26"/>
                <w:szCs w:val="26"/>
              </w:rPr>
              <w:t>Ямало-Ненецкий автономный округ</w:t>
            </w:r>
          </w:p>
        </w:tc>
        <w:tc>
          <w:tcPr>
            <w:tcW w:w="847" w:type="pct"/>
            <w:vAlign w:val="center"/>
          </w:tcPr>
          <w:p w14:paraId="66C6CEA5" w14:textId="275B8BC2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538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547</w:t>
            </w:r>
          </w:p>
        </w:tc>
        <w:tc>
          <w:tcPr>
            <w:tcW w:w="824" w:type="pct"/>
            <w:vAlign w:val="center"/>
          </w:tcPr>
          <w:p w14:paraId="73F28846" w14:textId="03B9BAE8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541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479</w:t>
            </w:r>
          </w:p>
        </w:tc>
        <w:tc>
          <w:tcPr>
            <w:tcW w:w="824" w:type="pct"/>
            <w:vAlign w:val="center"/>
          </w:tcPr>
          <w:p w14:paraId="3A62DAB1" w14:textId="3635B133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</w:rPr>
              <w:t>544</w:t>
            </w:r>
            <w:r w:rsidR="006E28A6">
              <w:rPr>
                <w:color w:val="1A1A1A"/>
                <w:sz w:val="26"/>
                <w:szCs w:val="26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</w:rPr>
              <w:t>444</w:t>
            </w:r>
          </w:p>
        </w:tc>
        <w:tc>
          <w:tcPr>
            <w:tcW w:w="824" w:type="pct"/>
            <w:vAlign w:val="center"/>
          </w:tcPr>
          <w:p w14:paraId="7D6C9C7A" w14:textId="0E18D819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547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010</w:t>
            </w:r>
          </w:p>
        </w:tc>
        <w:tc>
          <w:tcPr>
            <w:tcW w:w="823" w:type="pct"/>
            <w:vAlign w:val="center"/>
          </w:tcPr>
          <w:p w14:paraId="4ABBEEE7" w14:textId="246F9F5F" w:rsidR="00BD0EDB" w:rsidRPr="00582118" w:rsidRDefault="00BD0EDB" w:rsidP="0008047D">
            <w:pPr>
              <w:jc w:val="center"/>
              <w:rPr>
                <w:sz w:val="26"/>
                <w:szCs w:val="26"/>
              </w:rPr>
            </w:pP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552</w:t>
            </w:r>
            <w:r w:rsidR="006E28A6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82118">
              <w:rPr>
                <w:color w:val="1A1A1A"/>
                <w:sz w:val="26"/>
                <w:szCs w:val="26"/>
                <w:shd w:val="clear" w:color="auto" w:fill="FFFFFF"/>
              </w:rPr>
              <w:t>117</w:t>
            </w:r>
          </w:p>
        </w:tc>
      </w:tr>
    </w:tbl>
    <w:p w14:paraId="0647724A" w14:textId="77777777" w:rsidR="00BD0EDB" w:rsidRPr="00582118" w:rsidRDefault="00BD0EDB" w:rsidP="00BD0ED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F83302" w14:textId="77777777" w:rsidR="00BD0EDB" w:rsidRPr="00582118" w:rsidRDefault="00BD0EDB" w:rsidP="00BD0EDB">
      <w:pPr>
        <w:pStyle w:val="a6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 xml:space="preserve">В каких из представленных в таблице субъектах РФ наблюдается постоянный рост численности населения? </w:t>
      </w:r>
    </w:p>
    <w:p w14:paraId="35C9C16C" w14:textId="6366E3BF" w:rsidR="00BD0EDB" w:rsidRPr="00582118" w:rsidRDefault="00BD0EDB" w:rsidP="00BD0EDB">
      <w:pPr>
        <w:pStyle w:val="a6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 xml:space="preserve">Рассчитайте долю (в процентах) численности населения </w:t>
      </w:r>
      <w:r w:rsidR="00FF5951" w:rsidRPr="00582118">
        <w:rPr>
          <w:rFonts w:ascii="Times New Roman" w:hAnsi="Times New Roman" w:cs="Times New Roman"/>
          <w:sz w:val="26"/>
          <w:szCs w:val="26"/>
        </w:rPr>
        <w:t xml:space="preserve">каждого из </w:t>
      </w:r>
      <w:r w:rsidRPr="00582118">
        <w:rPr>
          <w:rFonts w:ascii="Times New Roman" w:hAnsi="Times New Roman" w:cs="Times New Roman"/>
          <w:sz w:val="26"/>
          <w:szCs w:val="26"/>
        </w:rPr>
        <w:t>привед</w:t>
      </w:r>
      <w:r w:rsidR="005E78FF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нных в таблице субъектов РФ</w:t>
      </w:r>
      <w:r w:rsidR="00FF5951"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Fonts w:ascii="Times New Roman" w:hAnsi="Times New Roman" w:cs="Times New Roman"/>
          <w:sz w:val="26"/>
          <w:szCs w:val="26"/>
        </w:rPr>
        <w:t xml:space="preserve">в общей численности населения Российской Федерации </w:t>
      </w:r>
      <w:r w:rsidRPr="00582118">
        <w:rPr>
          <w:rFonts w:ascii="Times New Roman" w:hAnsi="Times New Roman" w:cs="Times New Roman"/>
          <w:b/>
          <w:sz w:val="26"/>
          <w:szCs w:val="26"/>
        </w:rPr>
        <w:t>на 1 января 2022 года</w:t>
      </w:r>
      <w:r w:rsidRPr="00582118">
        <w:rPr>
          <w:rFonts w:ascii="Times New Roman" w:hAnsi="Times New Roman" w:cs="Times New Roman"/>
          <w:sz w:val="26"/>
          <w:szCs w:val="26"/>
        </w:rPr>
        <w:t>. Приведите расч</w:t>
      </w:r>
      <w:r w:rsidR="005E78FF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 xml:space="preserve">ты. Полученные ответы округлите </w:t>
      </w:r>
      <w:r w:rsidRPr="00582118">
        <w:rPr>
          <w:rFonts w:ascii="Times New Roman" w:hAnsi="Times New Roman" w:cs="Times New Roman"/>
          <w:b/>
          <w:sz w:val="26"/>
          <w:szCs w:val="26"/>
        </w:rPr>
        <w:t>до десятых долей</w:t>
      </w:r>
      <w:r w:rsidRPr="00582118">
        <w:rPr>
          <w:rFonts w:ascii="Times New Roman" w:hAnsi="Times New Roman" w:cs="Times New Roman"/>
          <w:sz w:val="26"/>
          <w:szCs w:val="26"/>
        </w:rPr>
        <w:t>. Расположите субъекты Российской Федерации в порядке возрастания их доли в общей численности населения Российской Федерации.</w:t>
      </w:r>
    </w:p>
    <w:p w14:paraId="180E2314" w14:textId="269B6A62" w:rsidR="00582118" w:rsidRDefault="0058211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71647DBF" w14:textId="77777777" w:rsidR="00BD0EDB" w:rsidRPr="00582118" w:rsidRDefault="00BD0EDB" w:rsidP="00BD0ED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18">
        <w:rPr>
          <w:rFonts w:ascii="Times New Roman" w:hAnsi="Times New Roman" w:cs="Times New Roman"/>
          <w:b/>
          <w:sz w:val="26"/>
          <w:szCs w:val="26"/>
        </w:rPr>
        <w:lastRenderedPageBreak/>
        <w:t>Задание 4</w:t>
      </w:r>
    </w:p>
    <w:p w14:paraId="3738ED2B" w14:textId="77777777" w:rsidR="00A82317" w:rsidRPr="00582118" w:rsidRDefault="00A82317" w:rsidP="00BD0ED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DEF49F0" w14:textId="00AF44E9" w:rsidR="00A82317" w:rsidRPr="00582118" w:rsidRDefault="00A82317" w:rsidP="00A8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118">
        <w:rPr>
          <w:rFonts w:ascii="Times New Roman" w:hAnsi="Times New Roman" w:cs="Times New Roman"/>
          <w:sz w:val="26"/>
          <w:szCs w:val="26"/>
        </w:rPr>
        <w:t>Определите, о каком субъекте РФ ид</w:t>
      </w:r>
      <w:r w:rsidR="005E78FF">
        <w:rPr>
          <w:rFonts w:ascii="Times New Roman" w:hAnsi="Times New Roman" w:cs="Times New Roman"/>
          <w:sz w:val="26"/>
          <w:szCs w:val="26"/>
        </w:rPr>
        <w:t>ё</w:t>
      </w:r>
      <w:r w:rsidRPr="00582118">
        <w:rPr>
          <w:rFonts w:ascii="Times New Roman" w:hAnsi="Times New Roman" w:cs="Times New Roman"/>
          <w:sz w:val="26"/>
          <w:szCs w:val="26"/>
        </w:rPr>
        <w:t>т речь в тексте. Назовите географические объекты, упомянутые в тексте, вписав ответы в таблицу.</w:t>
      </w:r>
    </w:p>
    <w:p w14:paraId="7FF44251" w14:textId="77777777" w:rsidR="00A82317" w:rsidRPr="00582118" w:rsidRDefault="00A82317" w:rsidP="00BD0ED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A11E3A" w14:textId="600F3FDC" w:rsidR="00BD0EDB" w:rsidRPr="00582118" w:rsidRDefault="00BD0EDB" w:rsidP="00A82317">
      <w:pPr>
        <w:spacing w:after="0" w:line="240" w:lineRule="auto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 xml:space="preserve">Данный субъект РФ находится на северо-западе </w:t>
      </w:r>
      <w:r w:rsidR="005E78FF">
        <w:rPr>
          <w:rStyle w:val="markedcontent"/>
          <w:rFonts w:ascii="Times New Roman" w:hAnsi="Times New Roman" w:cs="Times New Roman"/>
          <w:sz w:val="26"/>
          <w:szCs w:val="26"/>
        </w:rPr>
        <w:t>е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вропейской части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России. Имеет выход к морю, которое было известно новгородцам уже в XI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веке и имело для них важное торговое значение. Рельеф представлен холмистой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равниной, в четвертичный период испытавшей на себе деятельность ледника.</w:t>
      </w:r>
      <w:r w:rsidR="00A82317" w:rsidRPr="00582118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 xml:space="preserve">Часто этот субъект РФ называют </w:t>
      </w:r>
      <w:r w:rsidRPr="005E78FF">
        <w:rPr>
          <w:rStyle w:val="markedcontent"/>
          <w:rFonts w:ascii="Times New Roman" w:hAnsi="Times New Roman" w:cs="Times New Roman"/>
          <w:i/>
          <w:iCs/>
          <w:sz w:val="26"/>
          <w:szCs w:val="26"/>
        </w:rPr>
        <w:t>озёрным краем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. Здесь находятся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около 60 тыс. оз</w:t>
      </w:r>
      <w:r w:rsidR="005E78FF">
        <w:rPr>
          <w:rStyle w:val="markedcontent"/>
          <w:rFonts w:ascii="Times New Roman" w:hAnsi="Times New Roman" w:cs="Times New Roman"/>
          <w:sz w:val="26"/>
          <w:szCs w:val="26"/>
        </w:rPr>
        <w:t>ё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р, два из которых являются крупнейшими в Европе. В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этническом составе населения преобладают русские. Однако сво</w:t>
      </w:r>
      <w:r w:rsidR="005E78FF">
        <w:rPr>
          <w:rStyle w:val="markedcontent"/>
          <w:rFonts w:ascii="Times New Roman" w:hAnsi="Times New Roman" w:cs="Times New Roman"/>
          <w:sz w:val="26"/>
          <w:szCs w:val="26"/>
        </w:rPr>
        <w:t>ё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 xml:space="preserve"> название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субъект РФ получил благодаря другому народу, основой письменности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которого является латиница. Административным центром региона является город, начало которому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положил оружейный завод, ныне поменявший свою специализацию. В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экономике региона доминируют горнодобывающая, деревообрабатывающая и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целлюлозно-бумажная промышленность. На территории этого субъекта РФ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находится объект Всемирного наследия ЮНЕСКО, уникальный памятник</w:t>
      </w:r>
      <w:r w:rsidRPr="00582118">
        <w:rPr>
          <w:rFonts w:ascii="Times New Roman" w:hAnsi="Times New Roman" w:cs="Times New Roman"/>
          <w:sz w:val="26"/>
          <w:szCs w:val="26"/>
        </w:rPr>
        <w:t xml:space="preserve"> </w:t>
      </w:r>
      <w:r w:rsidRPr="00582118">
        <w:rPr>
          <w:rStyle w:val="markedcontent"/>
          <w:rFonts w:ascii="Times New Roman" w:hAnsi="Times New Roman" w:cs="Times New Roman"/>
          <w:sz w:val="26"/>
          <w:szCs w:val="26"/>
        </w:rPr>
        <w:t>деревянного зодчества.</w:t>
      </w:r>
    </w:p>
    <w:p w14:paraId="38117A34" w14:textId="77777777" w:rsidR="00CD5E56" w:rsidRPr="00582118" w:rsidRDefault="00CD5E56" w:rsidP="00A82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677"/>
        <w:gridCol w:w="4360"/>
      </w:tblGrid>
      <w:tr w:rsidR="00A82317" w:rsidRPr="00582118" w14:paraId="0A878DAE" w14:textId="77777777" w:rsidTr="00CD5E56">
        <w:tc>
          <w:tcPr>
            <w:tcW w:w="534" w:type="dxa"/>
          </w:tcPr>
          <w:p w14:paraId="1189DC48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№</w:t>
            </w:r>
          </w:p>
        </w:tc>
        <w:tc>
          <w:tcPr>
            <w:tcW w:w="4677" w:type="dxa"/>
          </w:tcPr>
          <w:p w14:paraId="70D48341" w14:textId="76F16744" w:rsidR="00A82317" w:rsidRPr="00582118" w:rsidRDefault="005E78FF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>
              <w:rPr>
                <w:rStyle w:val="markedcontent"/>
                <w:sz w:val="26"/>
                <w:szCs w:val="26"/>
              </w:rPr>
              <w:t>Г</w:t>
            </w:r>
            <w:r w:rsidR="00A82317" w:rsidRPr="00582118">
              <w:rPr>
                <w:rStyle w:val="markedcontent"/>
                <w:sz w:val="26"/>
                <w:szCs w:val="26"/>
              </w:rPr>
              <w:t>еографические объекты, упомянутые в тексте</w:t>
            </w:r>
          </w:p>
        </w:tc>
        <w:tc>
          <w:tcPr>
            <w:tcW w:w="4360" w:type="dxa"/>
          </w:tcPr>
          <w:p w14:paraId="23BC514C" w14:textId="5928A6D6" w:rsidR="00A82317" w:rsidRPr="00582118" w:rsidRDefault="005E78FF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>
              <w:rPr>
                <w:rStyle w:val="markedcontent"/>
                <w:sz w:val="26"/>
                <w:szCs w:val="26"/>
              </w:rPr>
              <w:t>О</w:t>
            </w:r>
            <w:r w:rsidR="00A82317" w:rsidRPr="00582118">
              <w:rPr>
                <w:rStyle w:val="markedcontent"/>
                <w:sz w:val="26"/>
                <w:szCs w:val="26"/>
              </w:rPr>
              <w:t>тветы</w:t>
            </w:r>
          </w:p>
        </w:tc>
      </w:tr>
      <w:tr w:rsidR="00A82317" w:rsidRPr="00582118" w14:paraId="2D47ADE4" w14:textId="77777777" w:rsidTr="00CD5E56">
        <w:tc>
          <w:tcPr>
            <w:tcW w:w="534" w:type="dxa"/>
          </w:tcPr>
          <w:p w14:paraId="0D53011D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1</w:t>
            </w:r>
          </w:p>
        </w:tc>
        <w:tc>
          <w:tcPr>
            <w:tcW w:w="4677" w:type="dxa"/>
          </w:tcPr>
          <w:p w14:paraId="445E7227" w14:textId="77777777" w:rsidR="00A82317" w:rsidRPr="00582118" w:rsidRDefault="00A82317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Субъект РФ</w:t>
            </w:r>
          </w:p>
        </w:tc>
        <w:tc>
          <w:tcPr>
            <w:tcW w:w="4360" w:type="dxa"/>
          </w:tcPr>
          <w:p w14:paraId="764E19FB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2C1C9C97" w14:textId="77777777" w:rsidTr="00CD5E56">
        <w:tc>
          <w:tcPr>
            <w:tcW w:w="534" w:type="dxa"/>
          </w:tcPr>
          <w:p w14:paraId="31E6D979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2</w:t>
            </w:r>
          </w:p>
        </w:tc>
        <w:tc>
          <w:tcPr>
            <w:tcW w:w="4677" w:type="dxa"/>
          </w:tcPr>
          <w:p w14:paraId="0031C20A" w14:textId="77777777" w:rsidR="00A82317" w:rsidRPr="00582118" w:rsidRDefault="00A82317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Море</w:t>
            </w:r>
          </w:p>
        </w:tc>
        <w:tc>
          <w:tcPr>
            <w:tcW w:w="4360" w:type="dxa"/>
          </w:tcPr>
          <w:p w14:paraId="0FEDAD43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7154FB17" w14:textId="77777777" w:rsidTr="00CD5E56">
        <w:tc>
          <w:tcPr>
            <w:tcW w:w="534" w:type="dxa"/>
          </w:tcPr>
          <w:p w14:paraId="60B00601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3</w:t>
            </w:r>
          </w:p>
        </w:tc>
        <w:tc>
          <w:tcPr>
            <w:tcW w:w="4677" w:type="dxa"/>
          </w:tcPr>
          <w:p w14:paraId="5BE34CC6" w14:textId="77777777" w:rsidR="00A82317" w:rsidRPr="00582118" w:rsidRDefault="00A82317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Крупнейшие озера Европы</w:t>
            </w:r>
          </w:p>
        </w:tc>
        <w:tc>
          <w:tcPr>
            <w:tcW w:w="4360" w:type="dxa"/>
          </w:tcPr>
          <w:p w14:paraId="3A051DCC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54A30A57" w14:textId="77777777" w:rsidTr="00CD5E56">
        <w:tc>
          <w:tcPr>
            <w:tcW w:w="534" w:type="dxa"/>
          </w:tcPr>
          <w:p w14:paraId="64319558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4</w:t>
            </w:r>
          </w:p>
        </w:tc>
        <w:tc>
          <w:tcPr>
            <w:tcW w:w="4677" w:type="dxa"/>
          </w:tcPr>
          <w:p w14:paraId="5D3B31B3" w14:textId="77777777" w:rsidR="00A82317" w:rsidRPr="00582118" w:rsidRDefault="00A82317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Титульная нация</w:t>
            </w:r>
          </w:p>
        </w:tc>
        <w:tc>
          <w:tcPr>
            <w:tcW w:w="4360" w:type="dxa"/>
          </w:tcPr>
          <w:p w14:paraId="42EE8CF9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466274AC" w14:textId="77777777" w:rsidTr="00CD5E56">
        <w:tc>
          <w:tcPr>
            <w:tcW w:w="534" w:type="dxa"/>
          </w:tcPr>
          <w:p w14:paraId="0DD09C4D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5</w:t>
            </w:r>
          </w:p>
        </w:tc>
        <w:tc>
          <w:tcPr>
            <w:tcW w:w="4677" w:type="dxa"/>
          </w:tcPr>
          <w:p w14:paraId="1708F0A5" w14:textId="77777777" w:rsidR="00A82317" w:rsidRPr="00582118" w:rsidRDefault="00332DB4" w:rsidP="00332DB4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А</w:t>
            </w:r>
            <w:r w:rsidR="00A82317" w:rsidRPr="00582118">
              <w:rPr>
                <w:rStyle w:val="markedcontent"/>
                <w:sz w:val="26"/>
                <w:szCs w:val="26"/>
              </w:rPr>
              <w:t>дминистративный центр субъекта РФ</w:t>
            </w:r>
          </w:p>
        </w:tc>
        <w:tc>
          <w:tcPr>
            <w:tcW w:w="4360" w:type="dxa"/>
          </w:tcPr>
          <w:p w14:paraId="4D04A609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3DE6534E" w14:textId="77777777" w:rsidTr="00CD5E56">
        <w:tc>
          <w:tcPr>
            <w:tcW w:w="534" w:type="dxa"/>
          </w:tcPr>
          <w:p w14:paraId="4A22B650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6</w:t>
            </w:r>
          </w:p>
        </w:tc>
        <w:tc>
          <w:tcPr>
            <w:tcW w:w="4677" w:type="dxa"/>
          </w:tcPr>
          <w:p w14:paraId="30B8EE02" w14:textId="77777777" w:rsidR="00A82317" w:rsidRPr="00582118" w:rsidRDefault="00CD5E56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Специализация завода в центре субъекта РФ</w:t>
            </w:r>
          </w:p>
        </w:tc>
        <w:tc>
          <w:tcPr>
            <w:tcW w:w="4360" w:type="dxa"/>
          </w:tcPr>
          <w:p w14:paraId="418F9F7D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A82317" w:rsidRPr="00582118" w14:paraId="496C9498" w14:textId="77777777" w:rsidTr="00CD5E56">
        <w:tc>
          <w:tcPr>
            <w:tcW w:w="534" w:type="dxa"/>
          </w:tcPr>
          <w:p w14:paraId="4816A975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7</w:t>
            </w:r>
          </w:p>
        </w:tc>
        <w:tc>
          <w:tcPr>
            <w:tcW w:w="4677" w:type="dxa"/>
          </w:tcPr>
          <w:p w14:paraId="286FCA58" w14:textId="77777777" w:rsidR="00A82317" w:rsidRPr="00582118" w:rsidRDefault="00CD5E56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Крупнейший центр горнодобывающей промышленности региона</w:t>
            </w:r>
          </w:p>
        </w:tc>
        <w:tc>
          <w:tcPr>
            <w:tcW w:w="4360" w:type="dxa"/>
          </w:tcPr>
          <w:p w14:paraId="63B24777" w14:textId="77777777" w:rsidR="00A82317" w:rsidRPr="00582118" w:rsidRDefault="00A82317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CD5E56" w:rsidRPr="00582118" w14:paraId="5CAB062B" w14:textId="77777777" w:rsidTr="00CD5E56">
        <w:tc>
          <w:tcPr>
            <w:tcW w:w="534" w:type="dxa"/>
          </w:tcPr>
          <w:p w14:paraId="658D686D" w14:textId="77777777" w:rsidR="00CD5E56" w:rsidRPr="00582118" w:rsidRDefault="00CD5E56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8</w:t>
            </w:r>
          </w:p>
        </w:tc>
        <w:tc>
          <w:tcPr>
            <w:tcW w:w="4677" w:type="dxa"/>
          </w:tcPr>
          <w:p w14:paraId="7CEC1C4C" w14:textId="77777777" w:rsidR="00CD5E56" w:rsidRPr="00582118" w:rsidRDefault="00CD5E56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Два крупнейших центра целлюлозно-бумажной промышленности региона</w:t>
            </w:r>
          </w:p>
        </w:tc>
        <w:tc>
          <w:tcPr>
            <w:tcW w:w="4360" w:type="dxa"/>
          </w:tcPr>
          <w:p w14:paraId="090695BC" w14:textId="77777777" w:rsidR="00CD5E56" w:rsidRPr="00582118" w:rsidRDefault="00CD5E56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  <w:tr w:rsidR="00CD5E56" w:rsidRPr="00582118" w14:paraId="7E3C2CE9" w14:textId="77777777" w:rsidTr="00CD5E56">
        <w:tc>
          <w:tcPr>
            <w:tcW w:w="534" w:type="dxa"/>
          </w:tcPr>
          <w:p w14:paraId="2818744B" w14:textId="77777777" w:rsidR="00CD5E56" w:rsidRPr="00582118" w:rsidRDefault="00CD5E56" w:rsidP="00CD5E56">
            <w:pPr>
              <w:jc w:val="center"/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9</w:t>
            </w:r>
          </w:p>
        </w:tc>
        <w:tc>
          <w:tcPr>
            <w:tcW w:w="4677" w:type="dxa"/>
          </w:tcPr>
          <w:p w14:paraId="4D321E76" w14:textId="77777777" w:rsidR="00CD5E56" w:rsidRPr="00582118" w:rsidRDefault="00CD5E56" w:rsidP="00CD5E56">
            <w:pPr>
              <w:rPr>
                <w:rStyle w:val="markedcontent"/>
                <w:sz w:val="26"/>
                <w:szCs w:val="26"/>
              </w:rPr>
            </w:pPr>
            <w:r w:rsidRPr="00582118">
              <w:rPr>
                <w:rStyle w:val="markedcontent"/>
                <w:sz w:val="26"/>
                <w:szCs w:val="26"/>
              </w:rPr>
              <w:t>Объект Всемирного наследия ЮНЕСКО</w:t>
            </w:r>
          </w:p>
        </w:tc>
        <w:tc>
          <w:tcPr>
            <w:tcW w:w="4360" w:type="dxa"/>
          </w:tcPr>
          <w:p w14:paraId="16C77E12" w14:textId="77777777" w:rsidR="00CD5E56" w:rsidRPr="00582118" w:rsidRDefault="00CD5E56" w:rsidP="00CD5E56">
            <w:pPr>
              <w:jc w:val="center"/>
              <w:rPr>
                <w:rStyle w:val="markedcontent"/>
                <w:sz w:val="26"/>
                <w:szCs w:val="26"/>
              </w:rPr>
            </w:pPr>
          </w:p>
        </w:tc>
      </w:tr>
    </w:tbl>
    <w:p w14:paraId="6593E592" w14:textId="77777777" w:rsidR="00BD0EDB" w:rsidRPr="00582118" w:rsidRDefault="00BD0EDB" w:rsidP="00A82317">
      <w:pPr>
        <w:spacing w:after="0" w:line="240" w:lineRule="auto"/>
        <w:jc w:val="center"/>
        <w:rPr>
          <w:rStyle w:val="markedcontent"/>
          <w:rFonts w:ascii="Times New Roman" w:hAnsi="Times New Roman" w:cs="Times New Roman"/>
          <w:sz w:val="26"/>
          <w:szCs w:val="26"/>
        </w:rPr>
      </w:pPr>
    </w:p>
    <w:sectPr w:rsidR="00BD0EDB" w:rsidRPr="00582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60A4"/>
    <w:multiLevelType w:val="hybridMultilevel"/>
    <w:tmpl w:val="6B922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114E1"/>
    <w:multiLevelType w:val="hybridMultilevel"/>
    <w:tmpl w:val="67CC76F6"/>
    <w:lvl w:ilvl="0" w:tplc="5EA2FF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E14388E"/>
    <w:multiLevelType w:val="hybridMultilevel"/>
    <w:tmpl w:val="0046C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E5F0A7E"/>
    <w:multiLevelType w:val="hybridMultilevel"/>
    <w:tmpl w:val="52C47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BA24EF"/>
    <w:multiLevelType w:val="hybridMultilevel"/>
    <w:tmpl w:val="C624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F1C00"/>
    <w:multiLevelType w:val="hybridMultilevel"/>
    <w:tmpl w:val="C8169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B7563"/>
    <w:multiLevelType w:val="hybridMultilevel"/>
    <w:tmpl w:val="24CAD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EF4CDC"/>
    <w:multiLevelType w:val="hybridMultilevel"/>
    <w:tmpl w:val="BD143D84"/>
    <w:lvl w:ilvl="0" w:tplc="38D0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D9C2184"/>
    <w:multiLevelType w:val="hybridMultilevel"/>
    <w:tmpl w:val="D6F89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1C7645"/>
    <w:multiLevelType w:val="hybridMultilevel"/>
    <w:tmpl w:val="7376E566"/>
    <w:lvl w:ilvl="0" w:tplc="0E0E9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CF4761"/>
    <w:multiLevelType w:val="hybridMultilevel"/>
    <w:tmpl w:val="16C26F46"/>
    <w:lvl w:ilvl="0" w:tplc="6980E3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C7B42"/>
    <w:multiLevelType w:val="hybridMultilevel"/>
    <w:tmpl w:val="D4E61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B27DC"/>
    <w:multiLevelType w:val="hybridMultilevel"/>
    <w:tmpl w:val="98740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74BBE"/>
    <w:multiLevelType w:val="hybridMultilevel"/>
    <w:tmpl w:val="0E1A3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C7E89"/>
    <w:multiLevelType w:val="hybridMultilevel"/>
    <w:tmpl w:val="699C2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0F524C"/>
    <w:multiLevelType w:val="hybridMultilevel"/>
    <w:tmpl w:val="BFEC3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A1E5C"/>
    <w:multiLevelType w:val="hybridMultilevel"/>
    <w:tmpl w:val="18E68B56"/>
    <w:lvl w:ilvl="0" w:tplc="0419000F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8" w15:restartNumberingAfterBreak="0">
    <w:nsid w:val="385A0E04"/>
    <w:multiLevelType w:val="hybridMultilevel"/>
    <w:tmpl w:val="DEDE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99535D"/>
    <w:multiLevelType w:val="hybridMultilevel"/>
    <w:tmpl w:val="DCB82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1C3B37"/>
    <w:multiLevelType w:val="hybridMultilevel"/>
    <w:tmpl w:val="821AA3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AE1CB4"/>
    <w:multiLevelType w:val="hybridMultilevel"/>
    <w:tmpl w:val="237A7F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F22386"/>
    <w:multiLevelType w:val="hybridMultilevel"/>
    <w:tmpl w:val="AF3C385C"/>
    <w:lvl w:ilvl="0" w:tplc="D350619A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63C94"/>
    <w:multiLevelType w:val="hybridMultilevel"/>
    <w:tmpl w:val="6EC8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916586"/>
    <w:multiLevelType w:val="hybridMultilevel"/>
    <w:tmpl w:val="816447FA"/>
    <w:lvl w:ilvl="0" w:tplc="9586B3DC">
      <w:numFmt w:val="bullet"/>
      <w:lvlText w:val=""/>
      <w:lvlJc w:val="left"/>
      <w:pPr>
        <w:ind w:left="1699" w:hanging="99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625C9C"/>
    <w:multiLevelType w:val="hybridMultilevel"/>
    <w:tmpl w:val="0AE2D8B8"/>
    <w:lvl w:ilvl="0" w:tplc="C80CE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C1310"/>
    <w:multiLevelType w:val="hybridMultilevel"/>
    <w:tmpl w:val="DEBA0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F2D2A"/>
    <w:multiLevelType w:val="hybridMultilevel"/>
    <w:tmpl w:val="CC2EA9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202532"/>
    <w:multiLevelType w:val="hybridMultilevel"/>
    <w:tmpl w:val="F8F45FE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7F487E"/>
    <w:multiLevelType w:val="hybridMultilevel"/>
    <w:tmpl w:val="3FCA8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D1949"/>
    <w:multiLevelType w:val="hybridMultilevel"/>
    <w:tmpl w:val="5C5A4B5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164050B"/>
    <w:multiLevelType w:val="hybridMultilevel"/>
    <w:tmpl w:val="63E01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12EBE"/>
    <w:multiLevelType w:val="hybridMultilevel"/>
    <w:tmpl w:val="B5DAFE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854A4A"/>
    <w:multiLevelType w:val="hybridMultilevel"/>
    <w:tmpl w:val="6A689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B28C6"/>
    <w:multiLevelType w:val="hybridMultilevel"/>
    <w:tmpl w:val="19CE3F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226C6B"/>
    <w:multiLevelType w:val="hybridMultilevel"/>
    <w:tmpl w:val="26BEC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A2051"/>
    <w:multiLevelType w:val="hybridMultilevel"/>
    <w:tmpl w:val="C9DA32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0551B9"/>
    <w:multiLevelType w:val="hybridMultilevel"/>
    <w:tmpl w:val="CF604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2B0AA6"/>
    <w:multiLevelType w:val="hybridMultilevel"/>
    <w:tmpl w:val="8BC21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42ACC"/>
    <w:multiLevelType w:val="hybridMultilevel"/>
    <w:tmpl w:val="7BE44D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0C2D4D"/>
    <w:multiLevelType w:val="hybridMultilevel"/>
    <w:tmpl w:val="4112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BF3DCB"/>
    <w:multiLevelType w:val="hybridMultilevel"/>
    <w:tmpl w:val="9BC8C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358749">
    <w:abstractNumId w:val="23"/>
  </w:num>
  <w:num w:numId="2" w16cid:durableId="994340695">
    <w:abstractNumId w:val="21"/>
  </w:num>
  <w:num w:numId="3" w16cid:durableId="178158835">
    <w:abstractNumId w:val="5"/>
  </w:num>
  <w:num w:numId="4" w16cid:durableId="1125080364">
    <w:abstractNumId w:val="42"/>
  </w:num>
  <w:num w:numId="5" w16cid:durableId="1646007376">
    <w:abstractNumId w:val="29"/>
  </w:num>
  <w:num w:numId="6" w16cid:durableId="34238737">
    <w:abstractNumId w:val="27"/>
  </w:num>
  <w:num w:numId="7" w16cid:durableId="875584284">
    <w:abstractNumId w:val="31"/>
  </w:num>
  <w:num w:numId="8" w16cid:durableId="46388559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3743921">
    <w:abstractNumId w:val="38"/>
  </w:num>
  <w:num w:numId="10" w16cid:durableId="545532398">
    <w:abstractNumId w:val="30"/>
  </w:num>
  <w:num w:numId="11" w16cid:durableId="1127889434">
    <w:abstractNumId w:val="8"/>
  </w:num>
  <w:num w:numId="12" w16cid:durableId="1501966953">
    <w:abstractNumId w:val="25"/>
  </w:num>
  <w:num w:numId="13" w16cid:durableId="2025814903">
    <w:abstractNumId w:val="3"/>
  </w:num>
  <w:num w:numId="14" w16cid:durableId="1054816643">
    <w:abstractNumId w:val="39"/>
  </w:num>
  <w:num w:numId="15" w16cid:durableId="149637785">
    <w:abstractNumId w:val="33"/>
  </w:num>
  <w:num w:numId="16" w16cid:durableId="1574462634">
    <w:abstractNumId w:val="4"/>
  </w:num>
  <w:num w:numId="17" w16cid:durableId="21104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72911">
    <w:abstractNumId w:val="1"/>
  </w:num>
  <w:num w:numId="19" w16cid:durableId="1381174197">
    <w:abstractNumId w:val="0"/>
  </w:num>
  <w:num w:numId="20" w16cid:durableId="893933995">
    <w:abstractNumId w:val="12"/>
  </w:num>
  <w:num w:numId="21" w16cid:durableId="901208316">
    <w:abstractNumId w:val="22"/>
  </w:num>
  <w:num w:numId="22" w16cid:durableId="4619662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459437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7903577">
    <w:abstractNumId w:val="15"/>
  </w:num>
  <w:num w:numId="25" w16cid:durableId="15467971">
    <w:abstractNumId w:val="20"/>
  </w:num>
  <w:num w:numId="26" w16cid:durableId="71976476">
    <w:abstractNumId w:val="28"/>
  </w:num>
  <w:num w:numId="27" w16cid:durableId="1776166162">
    <w:abstractNumId w:val="32"/>
  </w:num>
  <w:num w:numId="28" w16cid:durableId="1589580396">
    <w:abstractNumId w:val="19"/>
  </w:num>
  <w:num w:numId="29" w16cid:durableId="1950817224">
    <w:abstractNumId w:val="2"/>
  </w:num>
  <w:num w:numId="30" w16cid:durableId="945505216">
    <w:abstractNumId w:val="10"/>
  </w:num>
  <w:num w:numId="31" w16cid:durableId="1795447044">
    <w:abstractNumId w:val="41"/>
  </w:num>
  <w:num w:numId="32" w16cid:durableId="847334856">
    <w:abstractNumId w:val="7"/>
  </w:num>
  <w:num w:numId="33" w16cid:durableId="1154368292">
    <w:abstractNumId w:val="13"/>
  </w:num>
  <w:num w:numId="34" w16cid:durableId="1646543079">
    <w:abstractNumId w:val="18"/>
  </w:num>
  <w:num w:numId="35" w16cid:durableId="1311178925">
    <w:abstractNumId w:val="17"/>
  </w:num>
  <w:num w:numId="36" w16cid:durableId="38094281">
    <w:abstractNumId w:val="35"/>
  </w:num>
  <w:num w:numId="37" w16cid:durableId="591671549">
    <w:abstractNumId w:val="43"/>
  </w:num>
  <w:num w:numId="38" w16cid:durableId="724253546">
    <w:abstractNumId w:val="16"/>
  </w:num>
  <w:num w:numId="39" w16cid:durableId="1664622017">
    <w:abstractNumId w:val="34"/>
  </w:num>
  <w:num w:numId="40" w16cid:durableId="561018359">
    <w:abstractNumId w:val="36"/>
  </w:num>
  <w:num w:numId="41" w16cid:durableId="1091312140">
    <w:abstractNumId w:val="40"/>
  </w:num>
  <w:num w:numId="42" w16cid:durableId="1467817745">
    <w:abstractNumId w:val="11"/>
  </w:num>
  <w:num w:numId="43" w16cid:durableId="408773213">
    <w:abstractNumId w:val="6"/>
  </w:num>
  <w:num w:numId="44" w16cid:durableId="1657414105">
    <w:abstractNumId w:val="26"/>
  </w:num>
  <w:num w:numId="45" w16cid:durableId="2011323478">
    <w:abstractNumId w:val="9"/>
  </w:num>
  <w:num w:numId="46" w16cid:durableId="12045137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3A8"/>
    <w:rsid w:val="00012332"/>
    <w:rsid w:val="000354D2"/>
    <w:rsid w:val="00040846"/>
    <w:rsid w:val="00052BC2"/>
    <w:rsid w:val="000E698F"/>
    <w:rsid w:val="000F7C5A"/>
    <w:rsid w:val="001114F8"/>
    <w:rsid w:val="0013272D"/>
    <w:rsid w:val="00154AC5"/>
    <w:rsid w:val="00164FCE"/>
    <w:rsid w:val="001A0E6F"/>
    <w:rsid w:val="001B73B6"/>
    <w:rsid w:val="001E08CB"/>
    <w:rsid w:val="002B33A8"/>
    <w:rsid w:val="00332DB4"/>
    <w:rsid w:val="0036220C"/>
    <w:rsid w:val="00397997"/>
    <w:rsid w:val="003A4032"/>
    <w:rsid w:val="004475A0"/>
    <w:rsid w:val="00477B4D"/>
    <w:rsid w:val="004A257E"/>
    <w:rsid w:val="004B0CEE"/>
    <w:rsid w:val="005268ED"/>
    <w:rsid w:val="0056069F"/>
    <w:rsid w:val="005657A2"/>
    <w:rsid w:val="00582118"/>
    <w:rsid w:val="005A1080"/>
    <w:rsid w:val="005B438C"/>
    <w:rsid w:val="005B5E1D"/>
    <w:rsid w:val="005E78FF"/>
    <w:rsid w:val="00620B86"/>
    <w:rsid w:val="006462D1"/>
    <w:rsid w:val="00650BD8"/>
    <w:rsid w:val="006979DC"/>
    <w:rsid w:val="006D6531"/>
    <w:rsid w:val="006E0338"/>
    <w:rsid w:val="006E28A6"/>
    <w:rsid w:val="007015A1"/>
    <w:rsid w:val="0072600D"/>
    <w:rsid w:val="00736364"/>
    <w:rsid w:val="00745D8A"/>
    <w:rsid w:val="00746E19"/>
    <w:rsid w:val="007741AC"/>
    <w:rsid w:val="00787975"/>
    <w:rsid w:val="007B2C07"/>
    <w:rsid w:val="00945839"/>
    <w:rsid w:val="0095000D"/>
    <w:rsid w:val="00997402"/>
    <w:rsid w:val="009D6127"/>
    <w:rsid w:val="00A03C57"/>
    <w:rsid w:val="00A82317"/>
    <w:rsid w:val="00A945A2"/>
    <w:rsid w:val="00A94D36"/>
    <w:rsid w:val="00AB0289"/>
    <w:rsid w:val="00B02C66"/>
    <w:rsid w:val="00B328FD"/>
    <w:rsid w:val="00B45214"/>
    <w:rsid w:val="00B46143"/>
    <w:rsid w:val="00BC1475"/>
    <w:rsid w:val="00BD0EDB"/>
    <w:rsid w:val="00BF6BD4"/>
    <w:rsid w:val="00C450E2"/>
    <w:rsid w:val="00C561C4"/>
    <w:rsid w:val="00C625C7"/>
    <w:rsid w:val="00C82DCE"/>
    <w:rsid w:val="00CB4E08"/>
    <w:rsid w:val="00CD5E56"/>
    <w:rsid w:val="00D03712"/>
    <w:rsid w:val="00D523EE"/>
    <w:rsid w:val="00D60191"/>
    <w:rsid w:val="00D87876"/>
    <w:rsid w:val="00D960E8"/>
    <w:rsid w:val="00DA4BAF"/>
    <w:rsid w:val="00F44A33"/>
    <w:rsid w:val="00F52F77"/>
    <w:rsid w:val="00F64EB3"/>
    <w:rsid w:val="00F7487C"/>
    <w:rsid w:val="00F83A51"/>
    <w:rsid w:val="00F84048"/>
    <w:rsid w:val="00FA20C7"/>
    <w:rsid w:val="00FC10B3"/>
    <w:rsid w:val="00FC67BC"/>
    <w:rsid w:val="00FD0709"/>
    <w:rsid w:val="00FE4179"/>
    <w:rsid w:val="00FF5951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4CFA4"/>
  <w15:docId w15:val="{9CC9801D-CDFD-4257-BF9B-B9265AD02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997402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E0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997402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markedcontent">
    <w:name w:val="markedcontent"/>
    <w:basedOn w:val="a0"/>
    <w:rsid w:val="00997402"/>
  </w:style>
  <w:style w:type="table" w:styleId="a3">
    <w:name w:val="Table Grid"/>
    <w:basedOn w:val="a1"/>
    <w:uiPriority w:val="39"/>
    <w:rsid w:val="009974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5"/>
    <w:locked/>
    <w:rsid w:val="00997402"/>
    <w:rPr>
      <w:rFonts w:ascii="Calibri" w:hAnsi="Calibri"/>
      <w:color w:val="000000"/>
      <w:sz w:val="28"/>
      <w:shd w:val="clear" w:color="auto" w:fill="FFFFFF"/>
      <w:lang w:eastAsia="ru-RU"/>
    </w:rPr>
  </w:style>
  <w:style w:type="paragraph" w:styleId="a5">
    <w:name w:val="Body Text"/>
    <w:basedOn w:val="a"/>
    <w:link w:val="a4"/>
    <w:rsid w:val="00997402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Calibri" w:hAnsi="Calibri"/>
      <w:color w:val="000000"/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997402"/>
  </w:style>
  <w:style w:type="character" w:customStyle="1" w:styleId="organictextcontentspan">
    <w:name w:val="organictextcontentspan"/>
    <w:basedOn w:val="a0"/>
    <w:rsid w:val="000E698F"/>
  </w:style>
  <w:style w:type="character" w:customStyle="1" w:styleId="extendedtext-shortextended-textshort">
    <w:name w:val="extendedtext-short extended-text__short"/>
    <w:basedOn w:val="a0"/>
    <w:rsid w:val="000E698F"/>
  </w:style>
  <w:style w:type="paragraph" w:styleId="a6">
    <w:name w:val="List Paragraph"/>
    <w:basedOn w:val="a"/>
    <w:uiPriority w:val="34"/>
    <w:qFormat/>
    <w:rsid w:val="00BF6BD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7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475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5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31</cp:revision>
  <cp:lastPrinted>2022-08-24T07:31:00Z</cp:lastPrinted>
  <dcterms:created xsi:type="dcterms:W3CDTF">2022-08-17T07:04:00Z</dcterms:created>
  <dcterms:modified xsi:type="dcterms:W3CDTF">2023-09-14T14:17:00Z</dcterms:modified>
</cp:coreProperties>
</file>